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接收潘紫薇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同志为中共预备党员的公示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1363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美术系学生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党支部研究，报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预审合格，将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潘紫薇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同志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接收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公示时间为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潘紫薇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1997年07月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浙江省温州市瑞安市东安村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浙江艺术职业学院美术系学生会副主席、班长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2017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11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20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被列为入党积极分子时间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2018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04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12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被列为入党发展对象时间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2019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05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06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严佳倩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      联系电话：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87150167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来信地址：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杭州市滨江区滨文路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518号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邮编：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中共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接收孟祥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同志为中共预备党员的公示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1363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美术系学生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党支部研究，报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预审合格，将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孟祥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同志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接收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公示时间为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孟祥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1997年11月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山东省菏泽市单县舜和雅苑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17栋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浙江艺术职业学院美术系学生会副主席、班长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2017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12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01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被列为入党积极分子时间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2018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04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12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被列为入党发展对象时间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2019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05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06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严佳倩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      联系电话：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87150167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来信地址：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杭州市滨江区滨文路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518号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邮编：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中共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接收徐王芳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同志为中共预备党员的公示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1363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美术系学生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党支部研究，报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预审合格，将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徐王芳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同志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接收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公示时间为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徐王芳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1999年02月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中专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浙江省丽水市莲都区大港头镇河村前街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14号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浙江艺术职业学院美术系团总支办公室副主任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2017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11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29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被列为入党积极分子时间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2018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04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12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被列为入党发展对象时间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2019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05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06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严佳倩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      联系电话：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87150167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来信地址：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杭州市滨江区滨文路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518号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邮编：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中共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接收林慧如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同志为中共预备党员的公示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1363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美术系学生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党支部研究，报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预审合格，将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林慧如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同志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接收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公示时间为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林慧如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1996年02月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河南省信阳市商城县双椿铺镇陈寨村蔡营组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浙江艺术职业学院美术系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团支书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2017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12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06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被列为入党积极分子时间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2018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04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12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被列为入党发展对象时间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2019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05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06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严佳倩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      联系电话：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87150167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来信地址：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杭州市滨江区滨文路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518号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邮编：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中共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接收徐盈盈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同志为中共预备党员的公示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1363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美术系学生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党支部研究，报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预审合格，将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徐盈盈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同志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接收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公示时间为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徐盈盈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1997年07月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安徽省蒙城县乐土镇大李村小张庄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浙江艺术职业学院美术系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学生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2017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12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11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被列为入党积极分子时间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2018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04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12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被列为入党发展对象时间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2019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05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06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严佳倩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      联系电话：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87150167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来信地址：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杭州市滨江区滨文路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518号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邮编：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中共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34"/>
                <w:szCs w:val="34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519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406B3A"/>
    <w:rsid w:val="00034322"/>
    <w:rsid w:val="0039649F"/>
    <w:rsid w:val="003B14BD"/>
    <w:rsid w:val="004D4841"/>
    <w:rsid w:val="00D647AD"/>
    <w:rsid w:val="00DF17B0"/>
    <w:rsid w:val="19842849"/>
    <w:rsid w:val="24CE42E9"/>
    <w:rsid w:val="354C4E38"/>
    <w:rsid w:val="391138B2"/>
    <w:rsid w:val="3E233D24"/>
    <w:rsid w:val="459D130B"/>
    <w:rsid w:val="47EA2570"/>
    <w:rsid w:val="4BC07416"/>
    <w:rsid w:val="4E07043D"/>
    <w:rsid w:val="5DBD093B"/>
    <w:rsid w:val="71406B3A"/>
    <w:rsid w:val="733D67A2"/>
    <w:rsid w:val="7A3A3B38"/>
    <w:rsid w:val="7A57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2018-06-07T06:13:00Z</dcterms:created>
  <dc:creator>Administrator</dc:creator>
  <cp:lastModifiedBy>Mr东1390794968</cp:lastModifiedBy>
  <cp:lastPrinted>2019-06-14T06:59:51Z</cp:lastPrinted>
  <dcterms:modified xsi:type="dcterms:W3CDTF">2019-06-14T07:00:08Z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